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A6" w:rsidRPr="00CC33E0" w:rsidRDefault="00974BA6" w:rsidP="00974B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</w:t>
      </w:r>
      <w:r w:rsidRPr="00CC33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программе внеурочной деятельности</w:t>
      </w:r>
    </w:p>
    <w:p w:rsidR="00974BA6" w:rsidRPr="00CC33E0" w:rsidRDefault="00974BA6" w:rsidP="00974B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w w:val="105"/>
          <w:sz w:val="24"/>
          <w:szCs w:val="24"/>
          <w:lang w:eastAsia="ru-RU"/>
        </w:rPr>
      </w:pPr>
      <w:r w:rsidRPr="00CC33E0">
        <w:rPr>
          <w:rFonts w:ascii="Times New Roman" w:eastAsia="Arial Unicode MS" w:hAnsi="Times New Roman" w:cs="Times New Roman"/>
          <w:b/>
          <w:color w:val="000000"/>
          <w:w w:val="105"/>
          <w:sz w:val="24"/>
          <w:szCs w:val="24"/>
          <w:lang w:eastAsia="ru-RU"/>
        </w:rPr>
        <w:t>«Основы</w:t>
      </w:r>
      <w:r w:rsidRPr="00CC33E0">
        <w:rPr>
          <w:rFonts w:ascii="Times New Roman" w:eastAsia="Arial Unicode MS" w:hAnsi="Times New Roman" w:cs="Times New Roman"/>
          <w:b/>
          <w:color w:val="000000"/>
          <w:spacing w:val="40"/>
          <w:w w:val="105"/>
          <w:sz w:val="24"/>
          <w:szCs w:val="24"/>
          <w:lang w:eastAsia="ru-RU"/>
        </w:rPr>
        <w:t xml:space="preserve"> </w:t>
      </w:r>
      <w:r w:rsidRPr="00CC33E0">
        <w:rPr>
          <w:rFonts w:ascii="Times New Roman" w:eastAsia="Arial Unicode MS" w:hAnsi="Times New Roman" w:cs="Times New Roman"/>
          <w:b/>
          <w:color w:val="000000"/>
          <w:w w:val="105"/>
          <w:sz w:val="24"/>
          <w:szCs w:val="24"/>
          <w:lang w:eastAsia="ru-RU"/>
        </w:rPr>
        <w:t>программирования»</w:t>
      </w:r>
    </w:p>
    <w:p w:rsidR="00974BA6" w:rsidRPr="00CC33E0" w:rsidRDefault="00974BA6" w:rsidP="0097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974BA6" w:rsidRPr="00CC33E0" w:rsidRDefault="00974BA6" w:rsidP="00974BA6">
      <w:pPr>
        <w:shd w:val="clear" w:color="auto" w:fill="FFFFFF"/>
        <w:spacing w:after="0" w:line="240" w:lineRule="auto"/>
        <w:ind w:left="851" w:right="20" w:firstLine="709"/>
        <w:jc w:val="both"/>
        <w:rPr>
          <w:rFonts w:ascii="Times New Roman" w:eastAsia="Century Schoolbook" w:hAnsi="Times New Roman" w:cs="Times New Roman"/>
          <w:sz w:val="24"/>
          <w:szCs w:val="24"/>
        </w:rPr>
      </w:pPr>
      <w:proofErr w:type="gramStart"/>
      <w:r w:rsidRPr="00CC33E0">
        <w:rPr>
          <w:rFonts w:ascii="Times New Roman" w:eastAsia="Century Schoolbook" w:hAnsi="Times New Roman" w:cs="Times New Roman"/>
          <w:sz w:val="24"/>
          <w:szCs w:val="24"/>
        </w:rPr>
        <w:t>«Основы программирования» (далее - курс) для 5-6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23.06.2023) и</w:t>
      </w:r>
      <w:proofErr w:type="gramEnd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18.03.2023).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851" w:right="20" w:firstLine="56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Примерная рабочая программа курса даёт представление о цели, задачах, общей стратегии обучения, воспитания и </w:t>
      </w:r>
      <w:proofErr w:type="gramStart"/>
      <w:r w:rsidRPr="00CC33E0">
        <w:rPr>
          <w:rFonts w:ascii="Times New Roman" w:eastAsia="Century Schoolbook" w:hAnsi="Times New Roman" w:cs="Times New Roman"/>
          <w:sz w:val="24"/>
          <w:szCs w:val="24"/>
        </w:rPr>
        <w:t>развития</w:t>
      </w:r>
      <w:proofErr w:type="gramEnd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 обучающихся средствами курса внеурочной деятельности по информатике, устанавливает содержание курса, предусматривает его структуриро</w:t>
      </w:r>
      <w:r>
        <w:rPr>
          <w:rFonts w:ascii="Times New Roman" w:eastAsia="Century Schoolbook" w:hAnsi="Times New Roman" w:cs="Times New Roman"/>
          <w:sz w:val="24"/>
          <w:szCs w:val="24"/>
        </w:rPr>
        <w:t>вание по разделам и темам; пред</w:t>
      </w:r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лагает распределение учебных часов по разделам и темам и последовательность их изучения с учётом </w:t>
      </w:r>
      <w:proofErr w:type="spellStart"/>
      <w:r w:rsidRPr="00CC33E0">
        <w:rPr>
          <w:rFonts w:ascii="Times New Roman" w:eastAsia="Century Schoolbook" w:hAnsi="Times New Roman" w:cs="Times New Roman"/>
          <w:sz w:val="24"/>
          <w:szCs w:val="24"/>
        </w:rPr>
        <w:t>межпредметных</w:t>
      </w:r>
      <w:proofErr w:type="spellEnd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 и </w:t>
      </w:r>
      <w:proofErr w:type="spellStart"/>
      <w:r w:rsidRPr="00CC33E0">
        <w:rPr>
          <w:rFonts w:ascii="Times New Roman" w:eastAsia="Century Schoolbook" w:hAnsi="Times New Roman" w:cs="Times New Roman"/>
          <w:sz w:val="24"/>
          <w:szCs w:val="24"/>
        </w:rPr>
        <w:t>внутрипредметных</w:t>
      </w:r>
      <w:proofErr w:type="spellEnd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процесса.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851" w:right="20" w:firstLine="56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Примерная рабочая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</w:t>
      </w:r>
      <w:proofErr w:type="gramStart"/>
      <w:r w:rsidRPr="00CC33E0">
        <w:rPr>
          <w:rFonts w:ascii="Times New Roman" w:eastAsia="Century Schoolbook" w:hAnsi="Times New Roman" w:cs="Times New Roman"/>
          <w:sz w:val="24"/>
          <w:szCs w:val="24"/>
        </w:rPr>
        <w:t>обучающимися</w:t>
      </w:r>
      <w:proofErr w:type="gramEnd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 программы курса внеурочной деятельности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-1701" w:right="20" w:firstLine="1701"/>
        <w:jc w:val="center"/>
        <w:rPr>
          <w:rFonts w:ascii="Times New Roman" w:eastAsia="Century Schoolbook" w:hAnsi="Times New Roman" w:cs="Times New Roman"/>
          <w:sz w:val="24"/>
          <w:szCs w:val="24"/>
        </w:rPr>
      </w:pPr>
    </w:p>
    <w:p w:rsidR="00974BA6" w:rsidRPr="00CC33E0" w:rsidRDefault="00974BA6" w:rsidP="00974BA6">
      <w:pPr>
        <w:shd w:val="clear" w:color="auto" w:fill="FFFFFF"/>
        <w:spacing w:after="0" w:line="240" w:lineRule="auto"/>
        <w:ind w:left="-1701" w:right="20" w:firstLine="1701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b/>
          <w:sz w:val="24"/>
          <w:szCs w:val="24"/>
        </w:rPr>
        <w:t xml:space="preserve">Общая характеристика курса внеурочной деятельности 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-1701" w:right="20" w:firstLine="1701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b/>
          <w:sz w:val="24"/>
          <w:szCs w:val="24"/>
        </w:rPr>
        <w:t>«Основы программирования»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-285" w:right="20" w:firstLine="993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Курс внеурочной деятельности «Основы программирования» отражает: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709"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709"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-основные области применения информатики, прежде всего информационные технологии, управление и социальную сферу;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709"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-междисциплинарный характер информатики и информационной деятельности.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709"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CC33E0">
        <w:rPr>
          <w:rFonts w:ascii="Times New Roman" w:eastAsia="Century Schoolbook" w:hAnsi="Times New Roman" w:cs="Times New Roman"/>
          <w:sz w:val="24"/>
          <w:szCs w:val="24"/>
        </w:rPr>
        <w:t>метапредметных</w:t>
      </w:r>
      <w:proofErr w:type="spellEnd"/>
      <w:r w:rsidRPr="00CC33E0">
        <w:rPr>
          <w:rFonts w:ascii="Times New Roman" w:eastAsia="Century Schoolbook" w:hAnsi="Times New Roman" w:cs="Times New Roman"/>
          <w:sz w:val="24"/>
          <w:szCs w:val="24"/>
        </w:rPr>
        <w:t xml:space="preserve"> и личностных результатов обучения.</w:t>
      </w:r>
      <w:proofErr w:type="gramEnd"/>
    </w:p>
    <w:p w:rsidR="00974BA6" w:rsidRPr="00CC33E0" w:rsidRDefault="00974BA6" w:rsidP="00974BA6">
      <w:pPr>
        <w:shd w:val="clear" w:color="auto" w:fill="FFFFFF"/>
        <w:spacing w:after="0" w:line="240" w:lineRule="auto"/>
        <w:ind w:left="709"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lastRenderedPageBreak/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-цифровая грамотность;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-теоретические основы информатики;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-алгоритмы и программирование;</w:t>
      </w:r>
    </w:p>
    <w:p w:rsidR="00974BA6" w:rsidRPr="00CC33E0" w:rsidRDefault="00974BA6" w:rsidP="00974BA6">
      <w:pPr>
        <w:shd w:val="clear" w:color="auto" w:fill="FFFFFF"/>
        <w:spacing w:after="0" w:line="240" w:lineRule="auto"/>
        <w:ind w:left="142" w:right="20" w:firstLine="566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CC33E0">
        <w:rPr>
          <w:rFonts w:ascii="Times New Roman" w:eastAsia="Century Schoolbook" w:hAnsi="Times New Roman" w:cs="Times New Roman"/>
          <w:sz w:val="24"/>
          <w:szCs w:val="24"/>
        </w:rPr>
        <w:t>-информационные технологии.</w:t>
      </w:r>
    </w:p>
    <w:p w:rsidR="00974BA6" w:rsidRDefault="00974BA6" w:rsidP="00974BA6"/>
    <w:p w:rsidR="009821C0" w:rsidRDefault="009821C0">
      <w:bookmarkStart w:id="0" w:name="_GoBack"/>
      <w:bookmarkEnd w:id="0"/>
    </w:p>
    <w:sectPr w:rsidR="0098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7E"/>
    <w:rsid w:val="00974BA6"/>
    <w:rsid w:val="009821C0"/>
    <w:rsid w:val="00D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2024-02-01T14:00:00Z</dcterms:created>
  <dcterms:modified xsi:type="dcterms:W3CDTF">2024-02-01T14:00:00Z</dcterms:modified>
</cp:coreProperties>
</file>